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B" w:rsidRPr="00A74DE0" w:rsidRDefault="008A2E4B" w:rsidP="00310AAA">
      <w:pPr>
        <w:rPr>
          <w:rFonts w:ascii="Times New Roman" w:hAnsi="Times New Roman" w:cs="Times New Roman"/>
          <w:sz w:val="24"/>
          <w:szCs w:val="24"/>
        </w:rPr>
      </w:pPr>
    </w:p>
    <w:p w:rsidR="00C00A26" w:rsidRDefault="00C00A26" w:rsidP="00F601DC">
      <w:pPr>
        <w:ind w:left="360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For NIMR Web Site</w:t>
      </w:r>
    </w:p>
    <w:p w:rsidR="00F601DC" w:rsidRPr="00025C7D" w:rsidRDefault="00F601DC" w:rsidP="00F601DC">
      <w:pPr>
        <w:ind w:left="360"/>
        <w:jc w:val="center"/>
        <w:rPr>
          <w:rFonts w:ascii="Arial" w:hAnsi="Arial" w:cs="Arial"/>
          <w:b/>
          <w:sz w:val="36"/>
          <w:szCs w:val="28"/>
        </w:rPr>
      </w:pPr>
      <w:r w:rsidRPr="00025C7D">
        <w:rPr>
          <w:rFonts w:ascii="Arial" w:hAnsi="Arial" w:cs="Arial"/>
          <w:b/>
          <w:sz w:val="36"/>
          <w:szCs w:val="28"/>
        </w:rPr>
        <w:t>NATIONAL INSTITUTE OF MALARIA RESEARCH</w:t>
      </w:r>
    </w:p>
    <w:p w:rsidR="00F601DC" w:rsidRPr="00025C7D" w:rsidRDefault="00F601DC" w:rsidP="00F601D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25C7D">
        <w:rPr>
          <w:rFonts w:ascii="Arial" w:hAnsi="Arial" w:cs="Arial"/>
          <w:b/>
          <w:sz w:val="24"/>
          <w:szCs w:val="24"/>
        </w:rPr>
        <w:t>(Indian Council of Medical Research)</w:t>
      </w:r>
    </w:p>
    <w:p w:rsidR="00F601DC" w:rsidRPr="00025C7D" w:rsidRDefault="00F601DC" w:rsidP="00F601D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5C7D">
        <w:rPr>
          <w:rFonts w:ascii="Arial" w:hAnsi="Arial" w:cs="Arial"/>
          <w:b/>
        </w:rPr>
        <w:t>Field Unit, Directorate of Health Services Building, Campal, Panaji-403001, Goa</w:t>
      </w:r>
    </w:p>
    <w:p w:rsidR="00F601DC" w:rsidRPr="00025C7D" w:rsidRDefault="00F601DC" w:rsidP="00F601D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601DC" w:rsidRPr="00025C7D" w:rsidRDefault="00F601DC" w:rsidP="00F601D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025C7D">
        <w:rPr>
          <w:rFonts w:ascii="Arial" w:hAnsi="Arial" w:cs="Arial"/>
          <w:b/>
          <w:sz w:val="28"/>
          <w:szCs w:val="28"/>
          <w:u w:val="single"/>
        </w:rPr>
        <w:t>WALK- IN- INTERVIEW</w:t>
      </w:r>
    </w:p>
    <w:p w:rsidR="00F601DC" w:rsidRPr="00E25A13" w:rsidRDefault="00F601DC" w:rsidP="00F601DC">
      <w:pPr>
        <w:jc w:val="both"/>
        <w:rPr>
          <w:rFonts w:ascii="Arial" w:hAnsi="Arial" w:cs="Arial"/>
          <w:sz w:val="28"/>
          <w:szCs w:val="28"/>
        </w:rPr>
      </w:pPr>
    </w:p>
    <w:p w:rsidR="00F601DC" w:rsidRPr="00E25A13" w:rsidRDefault="00F601DC" w:rsidP="00E25A13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5A13">
        <w:rPr>
          <w:rFonts w:ascii="Arial" w:hAnsi="Arial" w:cs="Arial"/>
          <w:b/>
          <w:sz w:val="24"/>
          <w:szCs w:val="24"/>
        </w:rPr>
        <w:t>One post of Scientist ‘</w:t>
      </w:r>
      <w:r w:rsidR="00AB2032" w:rsidRPr="00E25A13">
        <w:rPr>
          <w:rFonts w:ascii="Arial" w:hAnsi="Arial" w:cs="Arial"/>
          <w:b/>
          <w:sz w:val="24"/>
          <w:szCs w:val="24"/>
        </w:rPr>
        <w:t>B</w:t>
      </w:r>
      <w:r w:rsidRPr="00E25A13">
        <w:rPr>
          <w:rFonts w:ascii="Arial" w:hAnsi="Arial" w:cs="Arial"/>
          <w:b/>
          <w:sz w:val="24"/>
          <w:szCs w:val="24"/>
        </w:rPr>
        <w:t>’ (</w:t>
      </w:r>
      <w:r w:rsidRPr="00E25A13">
        <w:rPr>
          <w:rFonts w:ascii="Arial" w:hAnsi="Arial" w:cs="Arial"/>
          <w:sz w:val="24"/>
          <w:szCs w:val="24"/>
        </w:rPr>
        <w:t xml:space="preserve">Non-Medical) on consolidated salary </w:t>
      </w:r>
      <w:r w:rsidR="00AB2032" w:rsidRPr="00E25A13">
        <w:rPr>
          <w:rFonts w:ascii="Arial" w:hAnsi="Arial" w:cs="Arial"/>
          <w:sz w:val="24"/>
          <w:szCs w:val="24"/>
        </w:rPr>
        <w:t>of Rs.4</w:t>
      </w:r>
      <w:r w:rsidR="001078FD" w:rsidRPr="00E25A13">
        <w:rPr>
          <w:rFonts w:ascii="Arial" w:hAnsi="Arial" w:cs="Arial"/>
          <w:sz w:val="24"/>
          <w:szCs w:val="24"/>
        </w:rPr>
        <w:t>6</w:t>
      </w:r>
      <w:proofErr w:type="gramStart"/>
      <w:r w:rsidR="0050774D">
        <w:rPr>
          <w:rFonts w:ascii="Arial" w:hAnsi="Arial" w:cs="Arial"/>
          <w:sz w:val="24"/>
          <w:szCs w:val="24"/>
        </w:rPr>
        <w:t>,</w:t>
      </w:r>
      <w:r w:rsidR="006E185C" w:rsidRPr="00E25A13">
        <w:rPr>
          <w:rFonts w:ascii="Arial" w:hAnsi="Arial" w:cs="Arial"/>
          <w:sz w:val="24"/>
          <w:szCs w:val="24"/>
        </w:rPr>
        <w:t>200</w:t>
      </w:r>
      <w:proofErr w:type="gramEnd"/>
      <w:r w:rsidRPr="00E25A13">
        <w:rPr>
          <w:rFonts w:ascii="Arial" w:hAnsi="Arial" w:cs="Arial"/>
          <w:sz w:val="24"/>
          <w:szCs w:val="24"/>
        </w:rPr>
        <w:t xml:space="preserve"> /- p.m. (including HRA) is to be filled up purely on a temporary and contract basis, co-terminus with the project ‘</w:t>
      </w:r>
      <w:r w:rsidRPr="00E25A13">
        <w:rPr>
          <w:rFonts w:ascii="Arial" w:hAnsi="Arial" w:cs="Arial"/>
          <w:b/>
          <w:bCs/>
          <w:sz w:val="24"/>
          <w:szCs w:val="24"/>
        </w:rPr>
        <w:t xml:space="preserve">Malaria Evolution in South Asia (MESA)’.  </w:t>
      </w:r>
    </w:p>
    <w:p w:rsidR="00E25A13" w:rsidRDefault="00E25A13" w:rsidP="00E25A13">
      <w:pPr>
        <w:spacing w:after="20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053" w:rsidRPr="00CF3053" w:rsidRDefault="00CF3053" w:rsidP="00E25A13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25A13">
        <w:rPr>
          <w:rFonts w:ascii="Arial" w:hAnsi="Arial" w:cs="Arial"/>
          <w:b/>
          <w:sz w:val="24"/>
          <w:szCs w:val="24"/>
        </w:rPr>
        <w:t xml:space="preserve">Essential qualifications: </w:t>
      </w:r>
      <w:r w:rsidRPr="00CF3053">
        <w:rPr>
          <w:rFonts w:ascii="Arial" w:eastAsia="Times New Roman" w:hAnsi="Arial" w:cs="Arial"/>
          <w:sz w:val="24"/>
          <w:szCs w:val="24"/>
          <w:lang w:val="en-US"/>
        </w:rPr>
        <w:t>First Class M</w:t>
      </w:r>
      <w:r w:rsidR="00E25A13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CF3053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E25A13">
        <w:rPr>
          <w:rFonts w:ascii="Arial" w:eastAsia="Times New Roman" w:hAnsi="Arial" w:cs="Arial"/>
          <w:sz w:val="24"/>
          <w:szCs w:val="24"/>
          <w:lang w:val="en-US"/>
        </w:rPr>
        <w:t>c</w:t>
      </w:r>
      <w:r w:rsidR="00E25A13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CF3053">
        <w:rPr>
          <w:rFonts w:ascii="Arial" w:eastAsia="Times New Roman" w:hAnsi="Arial" w:cs="Arial"/>
          <w:sz w:val="24"/>
          <w:szCs w:val="24"/>
          <w:lang w:val="en-US"/>
        </w:rPr>
        <w:t xml:space="preserve"> in Life/Biological Sciences or relevant biological subjects</w:t>
      </w:r>
      <w:r w:rsidR="0050774D">
        <w:rPr>
          <w:rFonts w:ascii="Arial" w:eastAsia="Times New Roman" w:hAnsi="Arial" w:cs="Arial"/>
          <w:sz w:val="24"/>
          <w:szCs w:val="24"/>
          <w:lang w:val="en-US"/>
        </w:rPr>
        <w:t xml:space="preserve"> (Zoology/Entomology/Microbiology/Biotechnology) </w:t>
      </w:r>
      <w:r w:rsidRPr="00CF3053">
        <w:rPr>
          <w:rFonts w:ascii="Arial" w:eastAsia="Times New Roman" w:hAnsi="Arial" w:cs="Arial"/>
          <w:sz w:val="24"/>
          <w:szCs w:val="24"/>
          <w:lang w:val="en-US"/>
        </w:rPr>
        <w:t>from a recognized University or equivalent.</w:t>
      </w:r>
    </w:p>
    <w:p w:rsidR="00CF3053" w:rsidRPr="00CF3053" w:rsidRDefault="00CF3053" w:rsidP="00E25A13">
      <w:pPr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F3053">
        <w:rPr>
          <w:rFonts w:ascii="Arial" w:eastAsia="Times New Roman" w:hAnsi="Arial" w:cs="Arial"/>
          <w:b/>
          <w:sz w:val="24"/>
          <w:szCs w:val="24"/>
          <w:lang w:val="en-US"/>
        </w:rPr>
        <w:t>OR</w:t>
      </w:r>
    </w:p>
    <w:p w:rsidR="00CF3053" w:rsidRPr="00CF3053" w:rsidRDefault="00CF3053" w:rsidP="00E25A13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F3053">
        <w:rPr>
          <w:rFonts w:ascii="Arial" w:eastAsia="Times New Roman" w:hAnsi="Arial" w:cs="Arial"/>
          <w:sz w:val="24"/>
          <w:szCs w:val="24"/>
          <w:lang w:val="en-US"/>
        </w:rPr>
        <w:t>Second class Master’s Degree in Life/Biological Sciences or relevant biological discipline subjects with Ph</w:t>
      </w:r>
      <w:r w:rsidR="00E25A13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CF3053">
        <w:rPr>
          <w:rFonts w:ascii="Arial" w:eastAsia="Times New Roman" w:hAnsi="Arial" w:cs="Arial"/>
          <w:sz w:val="24"/>
          <w:szCs w:val="24"/>
          <w:lang w:val="en-US"/>
        </w:rPr>
        <w:t>D</w:t>
      </w:r>
      <w:r w:rsidR="00E25A13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CF3053">
        <w:rPr>
          <w:rFonts w:ascii="Arial" w:eastAsia="Times New Roman" w:hAnsi="Arial" w:cs="Arial"/>
          <w:sz w:val="24"/>
          <w:szCs w:val="24"/>
          <w:lang w:val="en-US"/>
        </w:rPr>
        <w:t xml:space="preserve"> degree from a recognized University or equivalent.</w:t>
      </w:r>
    </w:p>
    <w:p w:rsidR="00E25A13" w:rsidRDefault="00CF3053" w:rsidP="00E25A13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CF3053">
        <w:rPr>
          <w:rFonts w:ascii="Arial" w:eastAsia="Times New Roman" w:hAnsi="Arial" w:cs="Arial"/>
          <w:b/>
          <w:sz w:val="24"/>
          <w:szCs w:val="24"/>
          <w:lang w:val="en-US"/>
        </w:rPr>
        <w:t>Desirable:</w:t>
      </w:r>
      <w:r w:rsidRPr="00CF3053">
        <w:rPr>
          <w:rFonts w:ascii="Arial" w:eastAsia="Times New Roman" w:hAnsi="Arial" w:cs="Arial"/>
          <w:sz w:val="24"/>
          <w:szCs w:val="24"/>
          <w:lang w:val="en-US"/>
        </w:rPr>
        <w:t xml:space="preserve"> Three years of research experience in Molecular Biology/</w:t>
      </w:r>
      <w:r w:rsidRPr="00E25A13">
        <w:rPr>
          <w:rFonts w:ascii="Arial" w:hAnsi="Arial" w:cs="Arial"/>
          <w:sz w:val="24"/>
          <w:szCs w:val="24"/>
        </w:rPr>
        <w:t>Molecular Entomology</w:t>
      </w:r>
      <w:r w:rsidR="0050774D">
        <w:rPr>
          <w:rFonts w:ascii="Arial" w:hAnsi="Arial" w:cs="Arial"/>
          <w: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</w:rPr>
        <w:t>O</w:t>
      </w:r>
      <w:r w:rsidR="00E25A13" w:rsidRPr="00E25A13">
        <w:rPr>
          <w:rFonts w:ascii="Arial" w:hAnsi="Arial" w:cs="Arial"/>
          <w:sz w:val="24"/>
          <w:szCs w:val="24"/>
        </w:rPr>
        <w:t xml:space="preserve">rganizing Mosquito Population Surveys, various </w:t>
      </w:r>
      <w:r w:rsidR="00025C7D">
        <w:rPr>
          <w:rFonts w:ascii="Arial" w:hAnsi="Arial" w:cs="Arial"/>
          <w:sz w:val="24"/>
          <w:szCs w:val="24"/>
        </w:rPr>
        <w:t xml:space="preserve">mosquito </w:t>
      </w:r>
      <w:r w:rsidR="00E25A13" w:rsidRPr="00E25A13">
        <w:rPr>
          <w:rFonts w:ascii="Arial" w:hAnsi="Arial" w:cs="Arial"/>
          <w:sz w:val="24"/>
          <w:szCs w:val="24"/>
        </w:rPr>
        <w:t>sampling techniques and Mosquito Taxonomy</w:t>
      </w:r>
      <w:r w:rsidR="00E25A13">
        <w:rPr>
          <w:rFonts w:ascii="Arial" w:hAnsi="Arial" w:cs="Arial"/>
          <w:sz w:val="24"/>
          <w:szCs w:val="24"/>
        </w:rPr>
        <w:t>,</w:t>
      </w:r>
      <w:r w:rsidR="0050774D">
        <w:rPr>
          <w:rFonts w:ascii="Arial" w:hAnsi="Arial" w:cs="Arial"/>
          <w:sz w:val="24"/>
          <w:szCs w:val="24"/>
        </w:rPr>
        <w:t xml:space="preserve"> </w:t>
      </w:r>
      <w:r w:rsidRPr="00E25A13">
        <w:rPr>
          <w:rFonts w:ascii="Arial" w:hAnsi="Arial" w:cs="Arial"/>
          <w:sz w:val="24"/>
          <w:szCs w:val="24"/>
        </w:rPr>
        <w:t xml:space="preserve">Basic </w:t>
      </w:r>
      <w:r w:rsidR="00025C7D">
        <w:rPr>
          <w:rFonts w:ascii="Arial" w:hAnsi="Arial" w:cs="Arial"/>
          <w:sz w:val="24"/>
          <w:szCs w:val="24"/>
        </w:rPr>
        <w:t>c</w:t>
      </w:r>
      <w:r w:rsidRPr="00E25A13">
        <w:rPr>
          <w:rFonts w:ascii="Arial" w:hAnsi="Arial" w:cs="Arial"/>
          <w:sz w:val="24"/>
          <w:szCs w:val="24"/>
        </w:rPr>
        <w:t xml:space="preserve">omputer </w:t>
      </w:r>
      <w:r w:rsidR="00025C7D">
        <w:rPr>
          <w:rFonts w:ascii="Arial" w:hAnsi="Arial" w:cs="Arial"/>
          <w:sz w:val="24"/>
          <w:szCs w:val="24"/>
        </w:rPr>
        <w:t>s</w:t>
      </w:r>
      <w:r w:rsidRPr="00E25A13">
        <w:rPr>
          <w:rFonts w:ascii="Arial" w:hAnsi="Arial" w:cs="Arial"/>
          <w:sz w:val="24"/>
          <w:szCs w:val="24"/>
        </w:rPr>
        <w:t>kills, strong analytical ability and data interpretation skills</w:t>
      </w:r>
      <w:r w:rsidR="0050774D">
        <w:rPr>
          <w:rFonts w:ascii="Arial" w:hAnsi="Arial" w:cs="Arial"/>
          <w:sz w:val="24"/>
          <w:szCs w:val="24"/>
        </w:rPr>
        <w:t>.</w:t>
      </w:r>
      <w:r w:rsidR="00E25A13" w:rsidRPr="00E25A13">
        <w:rPr>
          <w:rFonts w:ascii="Arial" w:hAnsi="Arial" w:cs="Arial"/>
          <w:sz w:val="24"/>
          <w:szCs w:val="24"/>
        </w:rPr>
        <w:t xml:space="preserve"> </w:t>
      </w:r>
      <w:r w:rsidRPr="00CF3053">
        <w:rPr>
          <w:rFonts w:ascii="Arial" w:eastAsia="Times New Roman" w:hAnsi="Arial" w:cs="Arial"/>
          <w:sz w:val="24"/>
          <w:szCs w:val="24"/>
          <w:lang w:val="en-US"/>
        </w:rPr>
        <w:t xml:space="preserve">Candidates with high quality research publications </w:t>
      </w:r>
      <w:r w:rsidR="00025C7D">
        <w:rPr>
          <w:rFonts w:ascii="Arial" w:eastAsia="Times New Roman" w:hAnsi="Arial" w:cs="Arial"/>
          <w:sz w:val="24"/>
          <w:szCs w:val="24"/>
          <w:lang w:val="en-US"/>
        </w:rPr>
        <w:t xml:space="preserve">in </w:t>
      </w:r>
      <w:r w:rsidRPr="00CF3053">
        <w:rPr>
          <w:rFonts w:ascii="Arial" w:eastAsia="Times New Roman" w:hAnsi="Arial" w:cs="Arial"/>
          <w:sz w:val="24"/>
          <w:szCs w:val="24"/>
          <w:lang w:val="en-US"/>
        </w:rPr>
        <w:t xml:space="preserve">peer reviewed journals preferably on </w:t>
      </w:r>
      <w:r w:rsidR="00025C7D">
        <w:rPr>
          <w:rFonts w:ascii="Arial" w:eastAsia="Times New Roman" w:hAnsi="Arial" w:cs="Arial"/>
          <w:sz w:val="24"/>
          <w:szCs w:val="24"/>
          <w:lang w:val="en-US"/>
        </w:rPr>
        <w:t xml:space="preserve">molecular aspects </w:t>
      </w:r>
      <w:r w:rsidRPr="00CF3053">
        <w:rPr>
          <w:rFonts w:ascii="Arial" w:eastAsia="Times New Roman" w:hAnsi="Arial" w:cs="Arial"/>
          <w:sz w:val="24"/>
          <w:szCs w:val="24"/>
          <w:lang w:val="en-US"/>
        </w:rPr>
        <w:t xml:space="preserve">malaria </w:t>
      </w:r>
      <w:r w:rsidR="0050774D">
        <w:rPr>
          <w:rFonts w:ascii="Arial" w:eastAsia="Times New Roman" w:hAnsi="Arial" w:cs="Arial"/>
          <w:sz w:val="24"/>
          <w:szCs w:val="24"/>
          <w:lang w:val="en-US"/>
        </w:rPr>
        <w:t>will be preferred.</w:t>
      </w:r>
    </w:p>
    <w:p w:rsidR="00F601DC" w:rsidRPr="00E25A13" w:rsidRDefault="00F601DC" w:rsidP="00E25A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25A13">
        <w:rPr>
          <w:rFonts w:ascii="Arial" w:hAnsi="Arial" w:cs="Arial"/>
          <w:b/>
          <w:sz w:val="24"/>
          <w:szCs w:val="24"/>
        </w:rPr>
        <w:t>Age</w:t>
      </w:r>
      <w:r w:rsidRPr="00E25A13">
        <w:rPr>
          <w:rFonts w:ascii="Arial" w:hAnsi="Arial" w:cs="Arial"/>
          <w:sz w:val="24"/>
          <w:szCs w:val="24"/>
        </w:rPr>
        <w:t>: 35 years</w:t>
      </w:r>
    </w:p>
    <w:p w:rsidR="00F601DC" w:rsidRPr="00E25A13" w:rsidRDefault="00F601DC" w:rsidP="00E25A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5A13">
        <w:rPr>
          <w:rFonts w:ascii="Arial" w:hAnsi="Arial" w:cs="Arial"/>
          <w:sz w:val="24"/>
          <w:szCs w:val="24"/>
        </w:rPr>
        <w:t xml:space="preserve">The interested and eligible candidates may appear for a </w:t>
      </w:r>
      <w:r w:rsidRPr="00025C7D">
        <w:rPr>
          <w:rFonts w:ascii="Arial" w:hAnsi="Arial" w:cs="Arial"/>
          <w:b/>
          <w:sz w:val="24"/>
          <w:szCs w:val="24"/>
        </w:rPr>
        <w:t>Walk-in-Interview</w:t>
      </w:r>
      <w:r w:rsidRPr="00E25A13">
        <w:rPr>
          <w:rFonts w:ascii="Arial" w:hAnsi="Arial" w:cs="Arial"/>
          <w:sz w:val="24"/>
          <w:szCs w:val="24"/>
        </w:rPr>
        <w:t xml:space="preserve"> at the above address together with copy of their complete bio-data and photocopies of the certificates/testimonials and the originals for verification </w:t>
      </w:r>
      <w:r w:rsidRPr="00E25A13">
        <w:rPr>
          <w:rFonts w:ascii="Arial" w:hAnsi="Arial" w:cs="Arial"/>
          <w:b/>
          <w:sz w:val="24"/>
          <w:szCs w:val="24"/>
        </w:rPr>
        <w:t xml:space="preserve">on </w:t>
      </w:r>
      <w:r w:rsidR="0050774D">
        <w:rPr>
          <w:rFonts w:ascii="Arial" w:hAnsi="Arial" w:cs="Arial"/>
          <w:b/>
          <w:sz w:val="24"/>
          <w:szCs w:val="24"/>
        </w:rPr>
        <w:t>26</w:t>
      </w:r>
      <w:r w:rsidR="0050774D" w:rsidRPr="0050774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0774D">
        <w:rPr>
          <w:rFonts w:ascii="Arial" w:hAnsi="Arial" w:cs="Arial"/>
          <w:b/>
          <w:sz w:val="24"/>
          <w:szCs w:val="24"/>
        </w:rPr>
        <w:t xml:space="preserve"> June 2014</w:t>
      </w:r>
      <w:r w:rsidRPr="00E25A13">
        <w:rPr>
          <w:rFonts w:ascii="Arial" w:hAnsi="Arial" w:cs="Arial"/>
          <w:b/>
          <w:sz w:val="24"/>
          <w:szCs w:val="24"/>
        </w:rPr>
        <w:t xml:space="preserve"> at </w:t>
      </w:r>
      <w:r w:rsidR="0050774D">
        <w:rPr>
          <w:rFonts w:ascii="Arial" w:hAnsi="Arial" w:cs="Arial"/>
          <w:b/>
          <w:sz w:val="24"/>
          <w:szCs w:val="24"/>
        </w:rPr>
        <w:t>10.00</w:t>
      </w:r>
      <w:proofErr w:type="gramStart"/>
      <w:r w:rsidR="0050774D">
        <w:rPr>
          <w:rFonts w:ascii="Arial" w:hAnsi="Arial" w:cs="Arial"/>
          <w:b/>
          <w:sz w:val="24"/>
          <w:szCs w:val="24"/>
        </w:rPr>
        <w:t>am</w:t>
      </w:r>
      <w:proofErr w:type="gramEnd"/>
      <w:r w:rsidR="00025C7D">
        <w:rPr>
          <w:rFonts w:ascii="Arial" w:hAnsi="Arial" w:cs="Arial"/>
          <w:b/>
          <w:sz w:val="24"/>
          <w:szCs w:val="24"/>
        </w:rPr>
        <w:t>.</w:t>
      </w:r>
      <w:r w:rsidRPr="00E25A13">
        <w:rPr>
          <w:rFonts w:ascii="Arial" w:hAnsi="Arial" w:cs="Arial"/>
          <w:b/>
          <w:sz w:val="24"/>
          <w:szCs w:val="24"/>
        </w:rPr>
        <w:t xml:space="preserve"> </w:t>
      </w:r>
      <w:r w:rsidRPr="00E25A13">
        <w:rPr>
          <w:rFonts w:ascii="Arial" w:hAnsi="Arial" w:cs="Arial"/>
          <w:sz w:val="24"/>
          <w:szCs w:val="24"/>
        </w:rPr>
        <w:t>NOC is necessary in the case of persons serving in Central/State Govt</w:t>
      </w:r>
      <w:proofErr w:type="gramStart"/>
      <w:r w:rsidRPr="00E25A13">
        <w:rPr>
          <w:rFonts w:ascii="Arial" w:hAnsi="Arial" w:cs="Arial"/>
          <w:sz w:val="24"/>
          <w:szCs w:val="24"/>
        </w:rPr>
        <w:t>./</w:t>
      </w:r>
      <w:proofErr w:type="gramEnd"/>
      <w:r w:rsidRPr="00E25A13">
        <w:rPr>
          <w:rFonts w:ascii="Arial" w:hAnsi="Arial" w:cs="Arial"/>
          <w:sz w:val="24"/>
          <w:szCs w:val="24"/>
        </w:rPr>
        <w:t xml:space="preserve">Autonomous Bodies/PSUs. No TA/DA will be paid for attending the interview. </w:t>
      </w:r>
    </w:p>
    <w:p w:rsidR="00F601DC" w:rsidRPr="00E25A13" w:rsidRDefault="00F601DC" w:rsidP="00E25A1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601DC" w:rsidRPr="00E25A13" w:rsidRDefault="00F601DC" w:rsidP="00E25A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25A13">
        <w:rPr>
          <w:rFonts w:ascii="Arial" w:hAnsi="Arial" w:cs="Arial"/>
          <w:sz w:val="24"/>
          <w:szCs w:val="24"/>
        </w:rPr>
        <w:t xml:space="preserve">Registration time – </w:t>
      </w:r>
      <w:r w:rsidR="00025C7D">
        <w:rPr>
          <w:rFonts w:ascii="Arial" w:hAnsi="Arial" w:cs="Arial"/>
          <w:sz w:val="24"/>
          <w:szCs w:val="24"/>
        </w:rPr>
        <w:t>9.30</w:t>
      </w:r>
      <w:r w:rsidR="00A74DE0" w:rsidRPr="00E25A13">
        <w:rPr>
          <w:rFonts w:ascii="Arial" w:hAnsi="Arial" w:cs="Arial"/>
          <w:sz w:val="24"/>
          <w:szCs w:val="24"/>
        </w:rPr>
        <w:t>a.m.</w:t>
      </w:r>
      <w:proofErr w:type="gramEnd"/>
      <w:r w:rsidR="00A74DE0" w:rsidRPr="00E25A13">
        <w:rPr>
          <w:rFonts w:ascii="Arial" w:hAnsi="Arial" w:cs="Arial"/>
          <w:sz w:val="24"/>
          <w:szCs w:val="24"/>
        </w:rPr>
        <w:t xml:space="preserve"> </w:t>
      </w:r>
      <w:r w:rsidRPr="00E25A13">
        <w:rPr>
          <w:rFonts w:ascii="Arial" w:hAnsi="Arial" w:cs="Arial"/>
          <w:sz w:val="24"/>
          <w:szCs w:val="24"/>
        </w:rPr>
        <w:t xml:space="preserve">sharp </w:t>
      </w:r>
    </w:p>
    <w:p w:rsidR="00A74DE0" w:rsidRPr="00E25A13" w:rsidRDefault="00A74DE0" w:rsidP="00E25A1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2E4B" w:rsidRPr="00E25A13" w:rsidRDefault="00F601DC" w:rsidP="00E25A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5A13">
        <w:rPr>
          <w:rFonts w:ascii="Arial" w:hAnsi="Arial" w:cs="Arial"/>
          <w:b/>
          <w:sz w:val="24"/>
          <w:szCs w:val="24"/>
        </w:rPr>
        <w:t>Officer-In-Charge</w:t>
      </w:r>
    </w:p>
    <w:sectPr w:rsidR="008A2E4B" w:rsidRPr="00E25A13" w:rsidSect="003A2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AAA"/>
    <w:rsid w:val="00025C7D"/>
    <w:rsid w:val="001078FD"/>
    <w:rsid w:val="00310AAA"/>
    <w:rsid w:val="003A24FC"/>
    <w:rsid w:val="003D14F3"/>
    <w:rsid w:val="0050774D"/>
    <w:rsid w:val="006E185C"/>
    <w:rsid w:val="008302D6"/>
    <w:rsid w:val="008A2E4B"/>
    <w:rsid w:val="0090264B"/>
    <w:rsid w:val="00943246"/>
    <w:rsid w:val="00A74DE0"/>
    <w:rsid w:val="00AB2032"/>
    <w:rsid w:val="00C00A26"/>
    <w:rsid w:val="00C033E2"/>
    <w:rsid w:val="00C56B2B"/>
    <w:rsid w:val="00CF3053"/>
    <w:rsid w:val="00D130D4"/>
    <w:rsid w:val="00DA046C"/>
    <w:rsid w:val="00E25A13"/>
    <w:rsid w:val="00ED44BE"/>
    <w:rsid w:val="00F26B88"/>
    <w:rsid w:val="00F601DC"/>
    <w:rsid w:val="00F829B8"/>
    <w:rsid w:val="00FE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Caption">
    <w:name w:val="WW-Caption"/>
    <w:basedOn w:val="Normal"/>
    <w:next w:val="Normal"/>
    <w:rsid w:val="00C56B2B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80"/>
      <w:sz w:val="36"/>
      <w:szCs w:val="20"/>
      <w:lang w:val="en-US" w:eastAsia="ar-SA"/>
    </w:rPr>
  </w:style>
  <w:style w:type="paragraph" w:styleId="NoSpacing">
    <w:name w:val="No Spacing"/>
    <w:uiPriority w:val="1"/>
    <w:qFormat/>
    <w:rsid w:val="00C56B2B"/>
    <w:pPr>
      <w:spacing w:after="0" w:line="240" w:lineRule="auto"/>
    </w:pPr>
  </w:style>
  <w:style w:type="paragraph" w:styleId="NormalWeb">
    <w:name w:val="Normal (Web)"/>
    <w:basedOn w:val="Normal"/>
    <w:uiPriority w:val="99"/>
    <w:rsid w:val="00F601D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2014-06-03T12:23:00Z</dcterms:created>
  <dcterms:modified xsi:type="dcterms:W3CDTF">2014-06-03T12:24:00Z</dcterms:modified>
</cp:coreProperties>
</file>